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35" w:rsidRDefault="00E66F1C">
      <w:pPr>
        <w:rPr>
          <w:sz w:val="28"/>
          <w:szCs w:val="28"/>
        </w:rPr>
      </w:pPr>
      <w:r w:rsidRPr="00E66F1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И н ф о р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 ц и я</w:t>
      </w:r>
    </w:p>
    <w:p w:rsidR="00E66F1C" w:rsidRDefault="00E66F1C" w:rsidP="00E66F1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анкетирования магистрантов по вопросам качества содержания и организации образовательного процесса по ООП 40.04.01</w:t>
      </w:r>
    </w:p>
    <w:p w:rsidR="00E66F1C" w:rsidRDefault="00E66F1C" w:rsidP="00E66F1C">
      <w:pPr>
        <w:jc w:val="center"/>
        <w:rPr>
          <w:sz w:val="28"/>
          <w:szCs w:val="28"/>
        </w:rPr>
      </w:pPr>
    </w:p>
    <w:p w:rsidR="00E66F1C" w:rsidRDefault="00E66F1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мае-июне </w:t>
      </w:r>
      <w:r w:rsidR="00E9686F">
        <w:rPr>
          <w:sz w:val="28"/>
          <w:szCs w:val="28"/>
        </w:rPr>
        <w:t xml:space="preserve">2018 г. </w:t>
      </w:r>
      <w:r>
        <w:rPr>
          <w:sz w:val="28"/>
          <w:szCs w:val="28"/>
        </w:rPr>
        <w:t>было проведено анкетирование магистрантов всех форм обучения по следующим группам вопросов: 1. соответствие структуры ООП ожиданиям; 2. доступность информации, в том числе электронных ресурсов; доступность и качество учебных и методических изданий; 3. качество аудиторного фонда; 4. уровень организации учебного процесса; 4. Общая оценка качества образования по программе в целом.</w:t>
      </w:r>
    </w:p>
    <w:p w:rsidR="00E66F1C" w:rsidRDefault="00E66F1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было проанализировано: по очной форме – 24 анкеты, очно-заочной форме – 21, заочной форме – 37 </w:t>
      </w:r>
      <w:r w:rsidRPr="00E66F1C">
        <w:rPr>
          <w:sz w:val="28"/>
          <w:szCs w:val="28"/>
        </w:rPr>
        <w:t>(</w:t>
      </w:r>
      <w:r>
        <w:rPr>
          <w:sz w:val="28"/>
          <w:szCs w:val="28"/>
        </w:rPr>
        <w:t>старшие, выпускные курсы</w:t>
      </w:r>
      <w:r w:rsidRPr="00E66F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5317D" w:rsidRDefault="00E66F1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Группа вопросов №1: в целом </w:t>
      </w:r>
      <w:r w:rsidR="0025317D">
        <w:rPr>
          <w:sz w:val="28"/>
          <w:szCs w:val="28"/>
        </w:rPr>
        <w:t>доминируют положительные ответы; 2 ответа «в большей мере не соответствует».</w:t>
      </w:r>
    </w:p>
    <w:p w:rsidR="00E66F1C" w:rsidRDefault="0025317D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 вопросов №2: в абсолютном большинстве случаев студенты либо полностью удовлетворены, либо в большей степени удовлетворены; 1 ответ «качество</w:t>
      </w:r>
      <w:r w:rsidR="00CC616F">
        <w:rPr>
          <w:sz w:val="28"/>
          <w:szCs w:val="28"/>
        </w:rPr>
        <w:t>м учебных и учебно-методических изданий удовлетворен не в полной мере».</w:t>
      </w:r>
    </w:p>
    <w:p w:rsidR="00CC616F" w:rsidRDefault="00CC616F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 вопросов №3: ответы «полностью удовлетворены», «в большей степени удовлетворены»; 1 ответ «не в полной мере».</w:t>
      </w:r>
    </w:p>
    <w:p w:rsidR="00CC616F" w:rsidRDefault="00CC616F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Группа вопросов №4: абсолютное большинство ответов «отлично» и «хорошо», </w:t>
      </w:r>
      <w:r w:rsidR="00E9686F">
        <w:rPr>
          <w:sz w:val="28"/>
          <w:szCs w:val="28"/>
        </w:rPr>
        <w:t>3 ответа «удовлетворительно», 1 ответ «неудовлетворительно».</w:t>
      </w:r>
    </w:p>
    <w:p w:rsidR="00E9686F" w:rsidRDefault="00E9686F" w:rsidP="00E66F1C">
      <w:pPr>
        <w:jc w:val="both"/>
        <w:rPr>
          <w:sz w:val="28"/>
          <w:szCs w:val="28"/>
        </w:rPr>
      </w:pPr>
    </w:p>
    <w:p w:rsidR="00E9686F" w:rsidRPr="00E66F1C" w:rsidRDefault="00E9686F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Деканат юридического факультета</w:t>
      </w:r>
      <w:bookmarkStart w:id="0" w:name="_GoBack"/>
      <w:bookmarkEnd w:id="0"/>
    </w:p>
    <w:sectPr w:rsidR="00E9686F" w:rsidRPr="00E6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C"/>
    <w:rsid w:val="0025317D"/>
    <w:rsid w:val="00714735"/>
    <w:rsid w:val="00CC616F"/>
    <w:rsid w:val="00E66F1C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2F9C"/>
  <w15:chartTrackingRefBased/>
  <w15:docId w15:val="{083A785B-5688-402C-ACD7-1D8ABAA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Тарусина</dc:creator>
  <cp:keywords/>
  <dc:description/>
  <cp:lastModifiedBy>Тарусина</cp:lastModifiedBy>
  <cp:revision>2</cp:revision>
  <dcterms:created xsi:type="dcterms:W3CDTF">2019-01-16T06:42:00Z</dcterms:created>
  <dcterms:modified xsi:type="dcterms:W3CDTF">2019-01-16T07:23:00Z</dcterms:modified>
</cp:coreProperties>
</file>